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19" w:rsidRDefault="00555819" w:rsidP="0055581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55819" w:rsidRDefault="00555819" w:rsidP="00555819">
      <w:pPr>
        <w:pStyle w:val="a4"/>
        <w:jc w:val="center"/>
      </w:pPr>
      <w:r>
        <w:rPr>
          <w:rFonts w:ascii="Times New Roman" w:hAnsi="Times New Roman"/>
          <w:b/>
          <w:sz w:val="24"/>
          <w:szCs w:val="24"/>
        </w:rPr>
        <w:t>Детский сад №9 «Улыбка» с. Ведено</w:t>
      </w:r>
    </w:p>
    <w:p w:rsidR="00555819" w:rsidRDefault="00555819" w:rsidP="0055581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55819" w:rsidRDefault="00555819" w:rsidP="00555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page" w:tblpX="1333" w:tblpY="36"/>
        <w:tblW w:w="10344" w:type="dxa"/>
        <w:tblLook w:val="04A0"/>
      </w:tblPr>
      <w:tblGrid>
        <w:gridCol w:w="3912"/>
        <w:gridCol w:w="6432"/>
      </w:tblGrid>
      <w:tr w:rsidR="00555819" w:rsidTr="00555819">
        <w:trPr>
          <w:trHeight w:val="2010"/>
        </w:trPr>
        <w:tc>
          <w:tcPr>
            <w:tcW w:w="3912" w:type="dxa"/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555819" w:rsidRDefault="00555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                                                   педагогического совета</w:t>
            </w:r>
          </w:p>
          <w:p w:rsidR="00555819" w:rsidRDefault="00555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протокол № 4</w:t>
            </w:r>
          </w:p>
          <w:p w:rsidR="00555819" w:rsidRDefault="0055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от 31.03.2021г.</w:t>
            </w:r>
          </w:p>
        </w:tc>
        <w:tc>
          <w:tcPr>
            <w:tcW w:w="6432" w:type="dxa"/>
          </w:tcPr>
          <w:p w:rsidR="00555819" w:rsidRDefault="00DD2182">
            <w:pPr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DD2182" w:rsidRDefault="00DD2182" w:rsidP="00DD2182">
            <w:pPr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п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иказом 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</w:p>
          <w:p w:rsidR="00D80298" w:rsidRDefault="00DD2182">
            <w:pPr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Детский сад 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9 «Улыбка» </w:t>
            </w:r>
          </w:p>
          <w:p w:rsidR="00555819" w:rsidRDefault="00DD2182">
            <w:pPr>
              <w:spacing w:after="0" w:line="240" w:lineRule="auto"/>
              <w:ind w:left="1225" w:righ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Ведено</w:t>
            </w:r>
          </w:p>
          <w:p w:rsidR="00555819" w:rsidRDefault="00D80298" w:rsidP="00D802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DD2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от 13.04.2021 № 28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</w:p>
          <w:p w:rsidR="00555819" w:rsidRDefault="0055581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zh-CN"/>
              </w:rPr>
            </w:pPr>
          </w:p>
          <w:p w:rsidR="00555819" w:rsidRDefault="00555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555819" w:rsidRDefault="00555819" w:rsidP="00555819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ОТЧЁТ </w:t>
      </w:r>
    </w:p>
    <w:p w:rsidR="00555819" w:rsidRDefault="00555819" w:rsidP="00555819">
      <w:pPr>
        <w:shd w:val="clear" w:color="auto" w:fill="FFFFFF" w:themeFill="background1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САМООБСЛЕДОВАНИЯ</w:t>
      </w:r>
    </w:p>
    <w:p w:rsidR="00555819" w:rsidRDefault="00555819" w:rsidP="00555819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</w:t>
      </w:r>
    </w:p>
    <w:p w:rsidR="00555819" w:rsidRDefault="00555819" w:rsidP="00555819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образовательного учреждения</w:t>
      </w:r>
    </w:p>
    <w:p w:rsidR="00555819" w:rsidRDefault="00555819" w:rsidP="00555819">
      <w:pPr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№ 9 «Улыбка» с. Ведено </w:t>
      </w:r>
    </w:p>
    <w:p w:rsidR="00555819" w:rsidRDefault="00555819" w:rsidP="005558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2020год</w:t>
      </w: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19" w:rsidRDefault="00555819" w:rsidP="00555819">
      <w:pPr>
        <w:shd w:val="clear" w:color="auto" w:fill="FFFFFF" w:themeFill="background1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Ведено-2021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55819" w:rsidRDefault="00555819" w:rsidP="0055581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Процедуру самообследования МБДОУ №9 «Улыбка» с. Ведено регулируют следующие нормативные документы и локальные акты:</w:t>
      </w:r>
    </w:p>
    <w:p w:rsidR="00555819" w:rsidRDefault="00555819" w:rsidP="00555819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№ 273-ФЗ от 29.12.2012г «Об образовании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 от 8 декабря 2020 года;</w:t>
      </w:r>
    </w:p>
    <w:p w:rsidR="00555819" w:rsidRDefault="00555819" w:rsidP="00555819">
      <w:pPr>
        <w:numPr>
          <w:ilvl w:val="0"/>
          <w:numId w:val="1"/>
        </w:numPr>
        <w:spacing w:after="0" w:line="240" w:lineRule="auto"/>
        <w:ind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 Министерства образования и науки Российской Федерации от 14.06.2013 № 462 с изменениями от 14.12.2017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 1218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 самообследования образовательной организации»;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10.12. 2013 № 1324 «Об утверждении показателей деятельности образовательной организации, подлежащей самообследования»;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Рособрнадзора от14.08.2020 №831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:rsidR="00555819" w:rsidRDefault="00555819" w:rsidP="00555819">
      <w:pPr>
        <w:spacing w:after="12" w:line="240" w:lineRule="auto"/>
        <w:ind w:left="-15"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 Министерства Просвещения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№ 373 от 31 июля 2020 </w:t>
      </w:r>
      <w:r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555819" w:rsidRDefault="00555819" w:rsidP="00555819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Постановление Главного санитарного врача РФ от 30.06.2020г. за № 16  </w:t>
      </w:r>
    </w:p>
    <w:p w:rsidR="00555819" w:rsidRDefault="00555819" w:rsidP="00555819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555819" w:rsidRDefault="00555819" w:rsidP="0055581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Постановление Главного государственного санитарного врача РФ от 28.09.2020 г. № 28 «Об утверждении санитарных правил СП 2.4.3648-20 СанПиН 2.4.1.3049-13 «Санитарно-эпидемиологические требования к организации воспитания и обучения, отдыха и оздоровления детей и молодежи.</w:t>
      </w:r>
    </w:p>
    <w:p w:rsidR="00555819" w:rsidRDefault="00555819" w:rsidP="005558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самообследования:</w:t>
      </w:r>
    </w:p>
    <w:p w:rsidR="00555819" w:rsidRDefault="00555819" w:rsidP="005558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555819" w:rsidRDefault="00555819" w:rsidP="005558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самообследования:</w:t>
      </w:r>
    </w:p>
    <w:p w:rsidR="00555819" w:rsidRDefault="00555819" w:rsidP="0055581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 выявление положительных и отрицательных тенденций в образовательной деятельности; установление причин возникновения проблем и поиск их устранения.</w:t>
      </w:r>
    </w:p>
    <w:p w:rsidR="00555819" w:rsidRDefault="00555819" w:rsidP="005558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самообследования проводится оценка:</w:t>
      </w:r>
    </w:p>
    <w:p w:rsidR="00555819" w:rsidRDefault="00555819" w:rsidP="0055581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деятельности;</w:t>
      </w:r>
    </w:p>
    <w:p w:rsidR="00555819" w:rsidRDefault="00555819" w:rsidP="0055581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организацией;</w:t>
      </w:r>
    </w:p>
    <w:p w:rsidR="00555819" w:rsidRDefault="00555819" w:rsidP="0055581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и качества образовательного процесса организации;</w:t>
      </w:r>
    </w:p>
    <w:p w:rsidR="00555819" w:rsidRDefault="00555819" w:rsidP="0055581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 кадрового, программно-методического обеспечения, материально- технической базы;</w:t>
      </w:r>
    </w:p>
    <w:p w:rsidR="00555819" w:rsidRDefault="00555819" w:rsidP="0055581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внутренней системы оценки качества образования;</w:t>
      </w:r>
    </w:p>
    <w:p w:rsidR="00555819" w:rsidRPr="00DD2182" w:rsidRDefault="00555819" w:rsidP="00DD2182">
      <w:pPr>
        <w:pStyle w:val="a5"/>
        <w:numPr>
          <w:ilvl w:val="0"/>
          <w:numId w:val="2"/>
        </w:numPr>
        <w:spacing w:after="0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деятельности учреждения, подлежащей самообследованию.</w:t>
      </w:r>
    </w:p>
    <w:p w:rsidR="00555819" w:rsidRDefault="00555819" w:rsidP="0055581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Ⅰ.Аналитическая часть</w:t>
      </w:r>
    </w:p>
    <w:p w:rsidR="00555819" w:rsidRDefault="00555819" w:rsidP="00555819">
      <w:pPr>
        <w:pStyle w:val="a5"/>
        <w:numPr>
          <w:ilvl w:val="1"/>
          <w:numId w:val="3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сведения об учреждении. </w:t>
      </w:r>
    </w:p>
    <w:p w:rsidR="00555819" w:rsidRDefault="00555819" w:rsidP="00555819">
      <w:pPr>
        <w:pStyle w:val="a5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tbl>
      <w:tblPr>
        <w:tblW w:w="10695" w:type="dxa"/>
        <w:tblInd w:w="-339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Look w:val="04A0"/>
      </w:tblPr>
      <w:tblGrid>
        <w:gridCol w:w="3900"/>
        <w:gridCol w:w="6795"/>
      </w:tblGrid>
      <w:tr w:rsidR="00555819" w:rsidTr="00DD2182">
        <w:trPr>
          <w:trHeight w:val="1137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Название (по уставу)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Муниципальное бюджетное дошкольное       образовательное учреждение  Детский сад №9   «Улыбка» с. Ведено</w:t>
            </w:r>
          </w:p>
        </w:tc>
      </w:tr>
      <w:tr w:rsidR="00555819" w:rsidTr="00555819">
        <w:trPr>
          <w:trHeight w:val="1151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№9 «Улыбка» с. Ведено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и вид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Тип: бюджетное дошкольное образовательное  учреждение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Вид: детский сад  общеразвивающего  вида</w:t>
            </w:r>
          </w:p>
        </w:tc>
      </w:tr>
      <w:tr w:rsidR="00555819" w:rsidTr="00555819">
        <w:trPr>
          <w:trHeight w:val="2131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pacing w:after="0" w:line="240" w:lineRule="auto"/>
              <w:ind w:hanging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в постоянном (бессрочном) пользовании земельный участок, самостоятельный баланс, печать с полным наименованием, штамп.  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 «УДУ Веденского муниципального района»</w:t>
            </w:r>
          </w:p>
        </w:tc>
      </w:tr>
      <w:tr w:rsidR="00555819" w:rsidTr="00DD2182">
        <w:trPr>
          <w:trHeight w:val="507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Год основания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D80298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366330, Чеченская Республика, Веденский   район, с.Ведено, ул.Мира, д.6.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+7928-738-29-08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e-mail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vedeno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сайта в Интернете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udu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edu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Режим работы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часов – до 19.00 часов, длительность – 12 часов, суббота-воскресенье выходной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Должность руководителя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55819" w:rsidTr="00555819"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Сугаипова Залина Умаровна</w:t>
            </w:r>
          </w:p>
        </w:tc>
      </w:tr>
      <w:tr w:rsidR="00555819" w:rsidTr="00555819">
        <w:trPr>
          <w:trHeight w:val="2040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серия 20 Л 02 № 0001565, регистрационный номер 3184 от 22.11.2019г.</w:t>
            </w:r>
          </w:p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 к лицензии на осуществление образовательной деятельности от 22.11.2019г. № 3184 «Дополнительное образование детей и взрослых».</w:t>
            </w:r>
          </w:p>
        </w:tc>
      </w:tr>
      <w:tr w:rsidR="00555819" w:rsidTr="00555819">
        <w:trPr>
          <w:trHeight w:val="905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hd w:val="clear" w:color="auto" w:fill="FFFFFF" w:themeFill="background1"/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медицинской деятельности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серия ЛО- 95 №003476 от 15.11.2019г.</w:t>
            </w:r>
          </w:p>
        </w:tc>
      </w:tr>
    </w:tbl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819" w:rsidRDefault="00555819" w:rsidP="005558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-Устав МБДОУ Детский сад №9 «Улыбка» с. Ведено от 25.02.2019г.; 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-Образовательная программа учреждения;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-Учебный план и др.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договорных отношений, регламентирующих деятельность учреждения, представлена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-Трудовым договором с руководителем учреждения; 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-Договор с родителями (законными представителями воспитанников);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-Коллективным договором с приложениями и др. </w:t>
      </w:r>
    </w:p>
    <w:p w:rsidR="00555819" w:rsidRDefault="00555819" w:rsidP="0055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деятельности:</w:t>
      </w:r>
    </w:p>
    <w:p w:rsidR="00DD2182" w:rsidRPr="00DD2182" w:rsidRDefault="00555819" w:rsidP="00DD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о сотрудничестве между МБДОУ №9 «Улыбка» с. Ве</w:t>
      </w:r>
      <w:r w:rsidR="00DD2182">
        <w:rPr>
          <w:rFonts w:ascii="Times New Roman" w:hAnsi="Times New Roman" w:cs="Times New Roman"/>
          <w:sz w:val="28"/>
          <w:szCs w:val="28"/>
        </w:rPr>
        <w:t>дено и МБОУ « Веденская СОШ №1»</w:t>
      </w:r>
    </w:p>
    <w:p w:rsidR="00D80298" w:rsidRPr="00EB69D5" w:rsidRDefault="00D80298" w:rsidP="00D80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5">
        <w:rPr>
          <w:rFonts w:ascii="Times New Roman" w:hAnsi="Times New Roman" w:cs="Times New Roman"/>
          <w:b/>
          <w:sz w:val="28"/>
          <w:szCs w:val="28"/>
        </w:rPr>
        <w:t>1.2.Система у</w:t>
      </w:r>
      <w:r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D80298" w:rsidRDefault="00D80298" w:rsidP="00DD2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D80298" w:rsidRPr="00E439B1" w:rsidRDefault="00D80298" w:rsidP="00D80298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1">
        <w:rPr>
          <w:rFonts w:ascii="Times New Roman" w:hAnsi="Times New Roman" w:cs="Times New Roman"/>
          <w:b/>
          <w:sz w:val="28"/>
          <w:szCs w:val="28"/>
        </w:rPr>
        <w:lastRenderedPageBreak/>
        <w:t>Схема общественного управления</w:t>
      </w:r>
    </w:p>
    <w:p w:rsidR="00D80298" w:rsidRPr="00E439B1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D80298" w:rsidRDefault="00F37955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4" o:spid="_x0000_s1062" style="position:absolute;left:0;text-align:left;margin-left:0;margin-top:15.1pt;width:255pt;height:37.5pt;z-index:2516715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<v:textbox>
              <w:txbxContent>
                <w:p w:rsidR="00D80298" w:rsidRPr="00E439B1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E439B1">
                    <w:rPr>
                      <w:rFonts w:ascii="Times New Roman" w:hAnsi="Times New Roman" w:cs="Times New Roman"/>
                      <w:b/>
                      <w:sz w:val="32"/>
                    </w:rPr>
                    <w:t>Общественное управление</w:t>
                  </w:r>
                </w:p>
                <w:p w:rsidR="00D80298" w:rsidRPr="00E439B1" w:rsidRDefault="00D80298" w:rsidP="00D80298"/>
              </w:txbxContent>
            </v:textbox>
            <w10:wrap anchorx="margin"/>
          </v:roundrect>
        </w:pict>
      </w: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F37955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63" type="#_x0000_t32" style="position:absolute;left:0;text-align:left;margin-left:232.85pt;margin-top:15.95pt;width:0;height:43.8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2" o:spid="_x0000_s1051" type="#_x0000_t32" style="position:absolute;left:0;text-align:left;margin-left:375.35pt;margin-top:2.8pt;width:63.75pt;height:5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52" type="#_x0000_t32" style="position:absolute;left:0;text-align:left;margin-left:47.6pt;margin-top:2.8pt;width:60pt;height:57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">
            <v:stroke endarrow="block"/>
          </v:shape>
        </w:pict>
      </w:r>
    </w:p>
    <w:p w:rsidR="00D80298" w:rsidRDefault="00F37955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0" o:spid="_x0000_s1053" type="#_x0000_t67" style="position:absolute;left:0;text-align:left;margin-left:317.6pt;margin-top:12.8pt;width:7.15pt;height:13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низ 19" o:spid="_x0000_s1054" type="#_x0000_t67" style="position:absolute;left:0;text-align:left;margin-left:140.2pt;margin-top:12.8pt;width:7.15pt;height:134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">
            <v:textbox style="layout-flow:vertical-ideographic"/>
          </v:shape>
        </w:pict>
      </w: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F37955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8" o:spid="_x0000_s1064" style="position:absolute;left:0;text-align:left;margin-left:-34.15pt;margin-top:8.05pt;width:156pt;height:66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">
            <v:textbox>
              <w:txbxContent>
                <w:p w:rsidR="00D80298" w:rsidRPr="00384B77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Собрание трудового коллектива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7" o:spid="_x0000_s1055" style="position:absolute;left:0;text-align:left;margin-left:342.35pt;margin-top:8.05pt;width:135pt;height:66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<v:textbox>
              <w:txbxContent>
                <w:p w:rsidR="00D80298" w:rsidRPr="00384B77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Общее родительское собрание</w:t>
                  </w:r>
                </w:p>
              </w:txbxContent>
            </v:textbox>
          </v:roundrect>
        </w:pict>
      </w: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F37955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6" o:spid="_x0000_s1056" style="position:absolute;left:0;text-align:left;margin-left:269.6pt;margin-top:17.45pt;width:178.5pt;height:32.2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<v:textbox>
              <w:txbxContent>
                <w:p w:rsidR="00D80298" w:rsidRPr="00384B77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84B77">
                    <w:rPr>
                      <w:rFonts w:ascii="Times New Roman" w:hAnsi="Times New Roman" w:cs="Times New Roman"/>
                      <w:b/>
                      <w:sz w:val="28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5" o:spid="_x0000_s1057" style="position:absolute;left:0;text-align:left;margin-left:27.35pt;margin-top:17.45pt;width:177pt;height:32.2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<v:textbox>
              <w:txbxContent>
                <w:p w:rsidR="00D80298" w:rsidRPr="007C5350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C5350">
                    <w:rPr>
                      <w:rFonts w:ascii="Times New Roman" w:hAnsi="Times New Roman" w:cs="Times New Roman"/>
                      <w:b/>
                      <w:sz w:val="28"/>
                    </w:rPr>
                    <w:t>Родительский комитет</w:t>
                  </w:r>
                </w:p>
              </w:txbxContent>
            </v:textbox>
          </v:roundrect>
        </w:pict>
      </w: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298" w:rsidRPr="009819E9" w:rsidRDefault="00D80298" w:rsidP="00D80298">
      <w:pPr>
        <w:pStyle w:val="a5"/>
        <w:numPr>
          <w:ilvl w:val="0"/>
          <w:numId w:val="10"/>
        </w:numPr>
        <w:spacing w:after="0" w:line="240" w:lineRule="auto"/>
        <w:ind w:left="0" w:right="70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50">
        <w:rPr>
          <w:rFonts w:ascii="Times New Roman" w:hAnsi="Times New Roman" w:cs="Times New Roman"/>
          <w:b/>
          <w:sz w:val="28"/>
          <w:szCs w:val="28"/>
        </w:rPr>
        <w:t>Сх</w:t>
      </w:r>
      <w:r>
        <w:rPr>
          <w:rFonts w:ascii="Times New Roman" w:hAnsi="Times New Roman" w:cs="Times New Roman"/>
          <w:b/>
          <w:sz w:val="28"/>
          <w:szCs w:val="28"/>
        </w:rPr>
        <w:t>ема административного управления</w:t>
      </w:r>
    </w:p>
    <w:p w:rsidR="00D80298" w:rsidRDefault="00F37955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14" o:spid="_x0000_s1058" style="position:absolute;left:0;text-align:left;margin-left:107.55pt;margin-top:4.2pt;width:275.6pt;height:41.2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">
            <v:textbox>
              <w:txbxContent>
                <w:p w:rsidR="00D80298" w:rsidRPr="00725152" w:rsidRDefault="00D80298" w:rsidP="00D80298">
                  <w:pPr>
                    <w:ind w:right="1" w:firstLine="284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Заведующий ДОУ</w:t>
                  </w:r>
                </w:p>
              </w:txbxContent>
            </v:textbox>
          </v:roundrect>
        </w:pict>
      </w:r>
    </w:p>
    <w:p w:rsidR="00D80298" w:rsidRDefault="00D80298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80298" w:rsidRDefault="00F37955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10" o:spid="_x0000_s1068" type="#_x0000_t32" style="position:absolute;left:0;text-align:left;margin-left:43.8pt;margin-top:15.65pt;width:374.25pt;height:3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"/>
        </w:pict>
      </w:r>
    </w:p>
    <w:p w:rsidR="00D80298" w:rsidRDefault="00F37955" w:rsidP="00D80298">
      <w:pPr>
        <w:spacing w:after="0" w:line="240" w:lineRule="auto"/>
        <w:ind w:right="707" w:firstLine="1134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13" o:spid="_x0000_s1074" type="#_x0000_t32" style="position:absolute;left:0;text-align:left;margin-left:249.45pt;margin-top:2.4pt;width:0;height:35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12" o:spid="_x0000_s1070" type="#_x0000_t32" style="position:absolute;left:0;text-align:left;margin-left:385.1pt;margin-top:12.25pt;width:0;height:20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NoL0uffAAAACQEAAA8AAAAAAAAAAAAAAAAAuQ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11" o:spid="_x0000_s1069" type="#_x0000_t32" style="position:absolute;left:0;text-align:left;margin-left:43.85pt;margin-top:11.5pt;width:0;height:20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">
            <v:stroke endarrow="block"/>
          </v:shape>
        </w:pict>
      </w:r>
    </w:p>
    <w:p w:rsidR="00D80298" w:rsidRDefault="00F37955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9" o:spid="_x0000_s1059" style="position:absolute;left:0;text-align:left;margin-left:-4.2pt;margin-top:15.55pt;width:165.75pt;height:52.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">
            <v:textbox>
              <w:txbxContent>
                <w:p w:rsidR="00D80298" w:rsidRDefault="00D80298" w:rsidP="00D80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Заместитель заведующего по ВМЧ</w:t>
                  </w:r>
                </w:p>
                <w:p w:rsidR="00D80298" w:rsidRDefault="00D80298" w:rsidP="00D80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80298" w:rsidRDefault="00D80298" w:rsidP="00D80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ВМЧ</w:t>
                  </w:r>
                </w:p>
                <w:p w:rsidR="00D80298" w:rsidRPr="00725152" w:rsidRDefault="00D80298" w:rsidP="00D80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ВМЧ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7" o:spid="_x0000_s1065" style="position:absolute;left:0;text-align:left;margin-left:180.3pt;margin-top:16.3pt;width:135.75pt;height:53.25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">
            <v:textbox>
              <w:txbxContent>
                <w:p w:rsidR="00D80298" w:rsidRPr="00725152" w:rsidRDefault="00D80298" w:rsidP="00D80298">
                  <w:pPr>
                    <w:ind w:right="-54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Медицинская сестра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8" o:spid="_x0000_s1060" style="position:absolute;left:0;text-align:left;margin-left:342.3pt;margin-top:13.3pt;width:163.5pt;height:48.7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">
            <v:textbox>
              <w:txbxContent>
                <w:p w:rsidR="00D80298" w:rsidRPr="00725152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Заместитель заведующего по АХЧ</w:t>
                  </w:r>
                </w:p>
              </w:txbxContent>
            </v:textbox>
          </v:roundrect>
        </w:pict>
      </w:r>
    </w:p>
    <w:p w:rsidR="00D80298" w:rsidRDefault="00D80298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80298" w:rsidRDefault="00D80298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80298" w:rsidRDefault="00D80298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80298" w:rsidRDefault="00F37955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4" o:spid="_x0000_s1072" type="#_x0000_t32" style="position:absolute;left:0;text-align:left;margin-left:392.95pt;margin-top:4.6pt;width:0;height:20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5" o:spid="_x0000_s1071" type="#_x0000_t32" style="position:absolute;left:0;text-align:left;margin-left:250.85pt;margin-top:6.85pt;width:0;height:29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6" o:spid="_x0000_s1073" type="#_x0000_t32" style="position:absolute;left:0;text-align:left;margin-left:34.9pt;margin-top:6.85pt;width:.05pt;height:2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">
            <v:stroke endarrow="block"/>
          </v:shape>
        </w:pict>
      </w:r>
    </w:p>
    <w:p w:rsidR="00D80298" w:rsidRDefault="00D80298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80298" w:rsidRDefault="00F37955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3" o:spid="_x0000_s1061" style="position:absolute;left:0;text-align:left;margin-left:3.3pt;margin-top:7.05pt;width:166.5pt;height:75.7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">
            <v:textbox>
              <w:txbxContent>
                <w:p w:rsidR="00D80298" w:rsidRDefault="00D80298" w:rsidP="00D80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Воспитатели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,</w:t>
                  </w:r>
                </w:p>
                <w:p w:rsidR="00D80298" w:rsidRPr="00725152" w:rsidRDefault="00D80298" w:rsidP="00D802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725152">
                    <w:rPr>
                      <w:rFonts w:ascii="Times New Roman" w:hAnsi="Times New Roman" w:cs="Times New Roman"/>
                      <w:b/>
                      <w:sz w:val="28"/>
                    </w:rPr>
                    <w:t>помощники воспитателей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1" o:spid="_x0000_s1067" style="position:absolute;left:0;text-align:left;margin-left:180.3pt;margin-top:4.8pt;width:144.4pt;height:1in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">
            <v:textbox>
              <w:txbxContent>
                <w:p w:rsidR="00D80298" w:rsidRPr="00725152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Обслуживающий персонал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roundrect id="Скругленный прямоугольник 25" o:spid="_x0000_s1066" style="position:absolute;left:0;text-align:left;margin-left:342.3pt;margin-top:1.8pt;width:169.5pt;height:7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">
            <v:textbox>
              <w:txbxContent>
                <w:p w:rsidR="00D80298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Обслуживающий персонал</w:t>
                  </w:r>
                </w:p>
                <w:p w:rsidR="00D80298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80298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80298" w:rsidRPr="00725152" w:rsidRDefault="00D80298" w:rsidP="00D8029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roundrect>
        </w:pict>
      </w:r>
    </w:p>
    <w:p w:rsidR="00D80298" w:rsidRDefault="00D80298" w:rsidP="00D80298">
      <w:pPr>
        <w:spacing w:after="0" w:line="240" w:lineRule="auto"/>
        <w:ind w:right="707"/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350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</w:t>
      </w: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-Общее собрание трудового коллектива;  </w:t>
      </w:r>
    </w:p>
    <w:p w:rsidR="00D80298" w:rsidRDefault="00D80298" w:rsidP="00D80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Родительский комитет;</w:t>
      </w:r>
    </w:p>
    <w:p w:rsidR="00555819" w:rsidRDefault="00555819" w:rsidP="00555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Первичная профсоюзная организация.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Общее руководство учреждением осуществляет общее собрание трудового коллектива, вопросы его компетенции определяются Уставом.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управление учреждением осуществляет руководитель организации по должности заведующий – Сугаипова Залина Умаровна; стаж </w:t>
      </w:r>
    </w:p>
    <w:p w:rsidR="00555819" w:rsidRDefault="00690FC6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педагогической работы </w:t>
      </w:r>
      <w:r w:rsidR="00D80298">
        <w:rPr>
          <w:rFonts w:ascii="Times New Roman" w:hAnsi="Times New Roman" w:cs="Times New Roman"/>
          <w:sz w:val="28"/>
          <w:szCs w:val="28"/>
        </w:rPr>
        <w:t>– 13 лет; в данной должности –1 год 10 месяцев</w:t>
      </w:r>
      <w:r w:rsidR="00555819">
        <w:rPr>
          <w:rFonts w:ascii="Times New Roman" w:hAnsi="Times New Roman" w:cs="Times New Roman"/>
          <w:sz w:val="28"/>
          <w:szCs w:val="28"/>
        </w:rPr>
        <w:t>, аттестация на</w:t>
      </w:r>
      <w:r w:rsidR="00D80298">
        <w:rPr>
          <w:rFonts w:ascii="Times New Roman" w:hAnsi="Times New Roman" w:cs="Times New Roman"/>
          <w:sz w:val="28"/>
          <w:szCs w:val="28"/>
        </w:rPr>
        <w:t xml:space="preserve"> </w:t>
      </w:r>
      <w:r w:rsidR="00555819">
        <w:rPr>
          <w:rFonts w:ascii="Times New Roman" w:hAnsi="Times New Roman" w:cs="Times New Roman"/>
          <w:sz w:val="28"/>
          <w:szCs w:val="28"/>
        </w:rPr>
        <w:t xml:space="preserve">подтверждение соответствия занимаемой должности в 2019 году, установление квалификационной категории – отсутствует. 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 по управлению учреждением решаются на заседаниях трудового коллектива, которые проводятся 2-3 раза в год и ежемесячно. Текущие проблемы – на пятиминутках еженедельно.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Основными задачами Педагогического совета, общего собрания трудового коллектива и родительского комитета являются непосредственное участие 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создана структура управления в соответствии с целями и содержанием работы учреждения.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555819" w:rsidRDefault="00555819" w:rsidP="00555819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1.3.Организация учебного процесса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детей в учреждение осуществляется в соответствии с Положением о порядке приема, перевода, отчисления и восстановления детей в ДОУ (утвержденный приказом заведую</w:t>
      </w:r>
      <w:r w:rsidR="00D80298">
        <w:rPr>
          <w:rFonts w:ascii="Times New Roman" w:hAnsi="Times New Roman" w:cs="Times New Roman"/>
          <w:sz w:val="28"/>
          <w:szCs w:val="28"/>
        </w:rPr>
        <w:t>щего ДОУ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Отношения между учреждением и родителями воспитанников (законными представителями) строятся на договорной основе – Договор об образовании. 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групп – 2 группы. Созданы психолого- педагогические условия для осуществления педагогического процесса (психолого – педагогического консилиум).В соответствии с годовым планом в ДОУ планомерно проводятся праздники, развлечения, экскурсии, и т.д.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воспитанников на конец 2020 года составляет 52 детей. Из них по возрастным группам: 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группа «Колобок» – 26,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группа «Шовда» – 26,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функционирует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 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воспитательно-образовательный процесс в ДОУ строится с учетом требований </w:t>
      </w:r>
      <w:r>
        <w:rPr>
          <w:rFonts w:ascii="Times New Roman" w:hAnsi="Times New Roman" w:cs="Times New Roman"/>
          <w:sz w:val="28"/>
        </w:rPr>
        <w:t>-  Постановление Главного санитарного врача РФ от 30.06.2020г. за № 16  СП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Постановление Главного государственного санитарного врача РФ от 28.09.2020 г. № 28 «Об утверждении санитарных правил СП 2.4.3648-20 СанПиН 2.4.1.3049-13 «Санитарно-эпидемиологические требования к организации воспитания и обучения, отдыха и оздоровления детей и молодежи.</w:t>
      </w:r>
    </w:p>
    <w:p w:rsidR="00555819" w:rsidRDefault="00555819" w:rsidP="00DD21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детьми программы реализуется в полном объеме.</w:t>
      </w:r>
    </w:p>
    <w:p w:rsidR="00555819" w:rsidRDefault="00555819" w:rsidP="00555819">
      <w:pPr>
        <w:spacing w:after="0" w:line="240" w:lineRule="auto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Содержание и качество подготовки воспитанников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учреждения реализуется 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образования, которая разработана в соответствии с ФГОС ДО и на основе примерной общеобразовательной программы дошкольного образования «От рождения до школы» под редакцией Н.Е. Вераксы, Т.С. Комаровой, М.А. Васильевой;Издательство МОЗАИКА-СИНТЕЗ, Москва, 2017г.</w:t>
      </w:r>
    </w:p>
    <w:p w:rsidR="00555819" w:rsidRDefault="00555819" w:rsidP="00DD2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Используемые парциальные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tbl>
      <w:tblPr>
        <w:tblW w:w="5300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71"/>
        <w:gridCol w:w="7675"/>
      </w:tblGrid>
      <w:tr w:rsidR="00555819" w:rsidTr="00555819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Образовательная область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Парциальная программа</w:t>
            </w:r>
          </w:p>
        </w:tc>
      </w:tr>
      <w:tr w:rsidR="00555819" w:rsidTr="00555819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Речевое развитие </w:t>
            </w:r>
          </w:p>
        </w:tc>
        <w:tc>
          <w:tcPr>
            <w:tcW w:w="34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Масаева З.В. «Мой край родной».              </w:t>
            </w:r>
          </w:p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Е.А. Мироненко «Играем в экономику» для детей старшего дошкольного возраста</w:t>
            </w:r>
          </w:p>
        </w:tc>
      </w:tr>
      <w:tr w:rsidR="00555819" w:rsidTr="00555819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55819" w:rsidTr="00555819">
        <w:trPr>
          <w:trHeight w:val="932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Социально-коммуникативное развитие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Авдеева Н.Н., Князева О.Л., Стеркина Р.Б. «Безопасность»</w:t>
            </w:r>
          </w:p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55819" w:rsidTr="00555819">
        <w:trPr>
          <w:trHeight w:val="771"/>
        </w:trPr>
        <w:tc>
          <w:tcPr>
            <w:tcW w:w="15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И. Каплунова, И. Новоскольцева Программа по музыкальному воспитанию «Ладушки»</w:t>
            </w:r>
          </w:p>
        </w:tc>
      </w:tr>
      <w:tr w:rsidR="00555819" w:rsidTr="00555819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5819" w:rsidRDefault="00555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Пензулаева Л.И. Физкультурные занятия в детском саду.</w:t>
            </w:r>
          </w:p>
        </w:tc>
      </w:tr>
    </w:tbl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ФГОС ДО педагогический коллектив основными  целями своей работы  считает: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благоприятных условий для полноценного проживания ребенком дошкольного детства, формирование основ базовой культуры личности; разностороннее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 и к обучению в школе.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 – исследовательской, речевой, продуктивной, музыкальной.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психологизация педагогического процесса в соответствии со специфическими характеристиками дошкольного возраста.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Отслеживание уровней развития детей осуществляется на основе педагогической диагностики.</w:t>
      </w:r>
    </w:p>
    <w:p w:rsidR="00555819" w:rsidRDefault="00555819" w:rsidP="00555819">
      <w:pPr>
        <w:pStyle w:val="Bodytext100"/>
        <w:shd w:val="clear" w:color="auto" w:fill="auto"/>
        <w:spacing w:line="240" w:lineRule="auto"/>
        <w:ind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>Основные диагностические методы педагога образовательной организа</w:t>
      </w:r>
      <w:r>
        <w:rPr>
          <w:sz w:val="28"/>
          <w:szCs w:val="28"/>
        </w:rPr>
        <w:softHyphen/>
        <w:t>ции:</w:t>
      </w:r>
    </w:p>
    <w:p w:rsidR="00555819" w:rsidRDefault="00555819" w:rsidP="00555819">
      <w:pPr>
        <w:pStyle w:val="Bodytext100"/>
        <w:numPr>
          <w:ilvl w:val="0"/>
          <w:numId w:val="5"/>
        </w:numPr>
        <w:shd w:val="clear" w:color="auto" w:fill="auto"/>
        <w:spacing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наблюдение;</w:t>
      </w:r>
    </w:p>
    <w:p w:rsidR="00555819" w:rsidRDefault="00555819" w:rsidP="00555819">
      <w:pPr>
        <w:pStyle w:val="Bodytext100"/>
        <w:numPr>
          <w:ilvl w:val="0"/>
          <w:numId w:val="5"/>
        </w:numPr>
        <w:shd w:val="clear" w:color="auto" w:fill="auto"/>
        <w:spacing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проблемная (диагностическая) ситуация;</w:t>
      </w:r>
    </w:p>
    <w:p w:rsidR="00555819" w:rsidRDefault="00555819" w:rsidP="00555819">
      <w:pPr>
        <w:pStyle w:val="Bodytext100"/>
        <w:numPr>
          <w:ilvl w:val="0"/>
          <w:numId w:val="5"/>
        </w:numPr>
        <w:shd w:val="clear" w:color="auto" w:fill="auto"/>
        <w:spacing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беседа.</w:t>
      </w:r>
    </w:p>
    <w:p w:rsidR="00555819" w:rsidRDefault="00555819" w:rsidP="00555819">
      <w:pPr>
        <w:pStyle w:val="Bodytext100"/>
        <w:shd w:val="clear" w:color="auto" w:fill="auto"/>
        <w:spacing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Формы проведения педагогической диагностики:</w:t>
      </w:r>
    </w:p>
    <w:p w:rsidR="00555819" w:rsidRDefault="00555819" w:rsidP="00555819">
      <w:pPr>
        <w:pStyle w:val="Bodytext100"/>
        <w:numPr>
          <w:ilvl w:val="0"/>
          <w:numId w:val="5"/>
        </w:numPr>
        <w:shd w:val="clear" w:color="auto" w:fill="auto"/>
        <w:spacing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индивидуальная;</w:t>
      </w:r>
    </w:p>
    <w:p w:rsidR="00555819" w:rsidRDefault="00555819" w:rsidP="00555819">
      <w:pPr>
        <w:pStyle w:val="Bodytext100"/>
        <w:numPr>
          <w:ilvl w:val="0"/>
          <w:numId w:val="5"/>
        </w:numPr>
        <w:shd w:val="clear" w:color="auto" w:fill="auto"/>
        <w:spacing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подгрупповая;</w:t>
      </w:r>
    </w:p>
    <w:p w:rsidR="00555819" w:rsidRDefault="00555819" w:rsidP="00555819">
      <w:pPr>
        <w:pStyle w:val="Bodytext100"/>
        <w:numPr>
          <w:ilvl w:val="0"/>
          <w:numId w:val="5"/>
        </w:numPr>
        <w:shd w:val="clear" w:color="auto" w:fill="auto"/>
        <w:spacing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групповая.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Результаты педагогической диагностики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55819" w:rsidRDefault="00555819" w:rsidP="0055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5819" w:rsidRDefault="00555819" w:rsidP="0055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диагностики готовности детей старшего дошкольного возраста к обучению в школе на начало и конец учебного года: </w:t>
      </w:r>
    </w:p>
    <w:p w:rsidR="00555819" w:rsidRDefault="00555819" w:rsidP="005558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402"/>
        <w:gridCol w:w="1417"/>
        <w:gridCol w:w="1324"/>
        <w:gridCol w:w="1262"/>
      </w:tblGrid>
      <w:tr w:rsidR="00555819" w:rsidTr="00555819">
        <w:trPr>
          <w:trHeight w:val="2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Низкий уровень</w:t>
            </w:r>
          </w:p>
        </w:tc>
      </w:tr>
      <w:tr w:rsidR="00555819" w:rsidTr="00555819">
        <w:trPr>
          <w:trHeight w:val="2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Уровень готовности детей к школе на начало учебного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D8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D8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D8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D8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555819" w:rsidTr="00555819">
        <w:trPr>
          <w:trHeight w:val="3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Уровень</w:t>
            </w:r>
          </w:p>
          <w:p w:rsidR="00555819" w:rsidRDefault="0055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Готовности детей к школе на конец, учебного года</w:t>
            </w:r>
          </w:p>
        </w:tc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связи со сложившейся ситуацией распространения коронавирусной инфекции (СО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VID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-19), мониторинг на конец 2019-2020 учебного года с воспитанниками не проведен </w:t>
            </w:r>
          </w:p>
        </w:tc>
      </w:tr>
    </w:tbl>
    <w:p w:rsidR="00DD2182" w:rsidRDefault="00DD2182" w:rsidP="00DD21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5819" w:rsidRDefault="00555819" w:rsidP="00DD2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 работа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Важным показателем результатов работы ДОУ является здоровье детей. 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</w:p>
    <w:p w:rsidR="00555819" w:rsidRDefault="00555819" w:rsidP="0055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Анализ организации питания</w:t>
      </w:r>
    </w:p>
    <w:p w:rsidR="00555819" w:rsidRDefault="00555819" w:rsidP="00555819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Организация питания в ДОУ обеспечивает питание детей в соответствии с действующими Санитарно-эпидемиологическими правилами и нормативами, с учетом возраста и времени пребывания детей в ДОУ.</w:t>
      </w:r>
    </w:p>
    <w:p w:rsidR="00555819" w:rsidRDefault="00555819" w:rsidP="00555819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555819" w:rsidRDefault="00555819" w:rsidP="00555819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сестру.</w:t>
      </w:r>
    </w:p>
    <w:p w:rsidR="00555819" w:rsidRDefault="00555819" w:rsidP="00555819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555819" w:rsidRDefault="00555819" w:rsidP="00555819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оздоровительной работы</w:t>
      </w:r>
    </w:p>
    <w:p w:rsidR="00555819" w:rsidRDefault="00555819" w:rsidP="005558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Показатели заболеваемости за 2020 год обусловлены обострением эпидемиологической обстановки по заболеваемости ОРВИ и гриппом зимой и весной среди детского населения региона.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555819" w:rsidRDefault="00555819" w:rsidP="0055581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Выполнение детьми программы реализуется в полном объеме. 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55819" w:rsidRDefault="00555819" w:rsidP="00555819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Педагогическими кадрами, медицинским и техническим персоналом учреждение укомплектовано согласно штатному расписанию, утвержденному:</w:t>
      </w:r>
    </w:p>
    <w:p w:rsidR="00555819" w:rsidRDefault="008F2682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 состоит из 31</w:t>
      </w:r>
      <w:r w:rsidR="00555819">
        <w:rPr>
          <w:rFonts w:ascii="Times New Roman" w:hAnsi="Times New Roman" w:cs="Times New Roman"/>
          <w:sz w:val="28"/>
          <w:szCs w:val="28"/>
        </w:rPr>
        <w:t xml:space="preserve"> единиц. Коли</w:t>
      </w:r>
      <w:r>
        <w:rPr>
          <w:rFonts w:ascii="Times New Roman" w:hAnsi="Times New Roman" w:cs="Times New Roman"/>
          <w:sz w:val="28"/>
          <w:szCs w:val="28"/>
        </w:rPr>
        <w:t>чество работников в среднем – 22</w:t>
      </w:r>
      <w:r w:rsidR="0055581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55819" w:rsidRDefault="00555819" w:rsidP="00555819">
      <w:pPr>
        <w:pStyle w:val="a4"/>
        <w:ind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Административно-управленческий персонал - 3 человека:</w:t>
      </w:r>
    </w:p>
    <w:p w:rsidR="00555819" w:rsidRDefault="00555819" w:rsidP="00555819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– 1;</w:t>
      </w:r>
    </w:p>
    <w:p w:rsidR="00555819" w:rsidRDefault="00555819" w:rsidP="00555819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заведующий по воспитательно-методической части– 1;</w:t>
      </w:r>
    </w:p>
    <w:p w:rsidR="00555819" w:rsidRDefault="00555819" w:rsidP="00555819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заведующий по административно-хозяйственной части– 0;</w:t>
      </w:r>
    </w:p>
    <w:p w:rsidR="00555819" w:rsidRDefault="00555819" w:rsidP="00555819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– 1.</w:t>
      </w:r>
    </w:p>
    <w:p w:rsidR="00555819" w:rsidRDefault="00555819" w:rsidP="00555819">
      <w:pPr>
        <w:pStyle w:val="a4"/>
        <w:ind w:firstLine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персонал – 5 человек:</w:t>
      </w:r>
    </w:p>
    <w:p w:rsidR="00555819" w:rsidRDefault="00555819" w:rsidP="0055581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– 4;</w:t>
      </w:r>
    </w:p>
    <w:p w:rsidR="00555819" w:rsidRDefault="00555819" w:rsidP="0055581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педагог-психолог– 0;</w:t>
      </w:r>
    </w:p>
    <w:p w:rsidR="00555819" w:rsidRDefault="00555819" w:rsidP="0055581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 – 0;</w:t>
      </w:r>
    </w:p>
    <w:p w:rsidR="00555819" w:rsidRDefault="00555819" w:rsidP="0055581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по физической культуре – 0;</w:t>
      </w:r>
    </w:p>
    <w:p w:rsidR="00555819" w:rsidRDefault="00555819" w:rsidP="0055581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 – 1;</w:t>
      </w:r>
    </w:p>
    <w:p w:rsidR="00555819" w:rsidRDefault="00555819" w:rsidP="00555819">
      <w:pPr>
        <w:pStyle w:val="a4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 – 0.</w:t>
      </w:r>
    </w:p>
    <w:p w:rsidR="00555819" w:rsidRDefault="00555819" w:rsidP="0055581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Медицинский персонал: </w:t>
      </w:r>
    </w:p>
    <w:p w:rsidR="00555819" w:rsidRDefault="00555819" w:rsidP="00555819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медицинская сестра– 1;</w:t>
      </w:r>
    </w:p>
    <w:p w:rsidR="00555819" w:rsidRDefault="00555819" w:rsidP="00555819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диетическая сестра– 0.</w:t>
      </w:r>
    </w:p>
    <w:p w:rsidR="00555819" w:rsidRDefault="00555819" w:rsidP="0055581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Учебно-вспомогательный персонал – 7 человек:</w:t>
      </w:r>
    </w:p>
    <w:p w:rsidR="00555819" w:rsidRDefault="00555819" w:rsidP="0055581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воспитателя – 3;</w:t>
      </w:r>
    </w:p>
    <w:p w:rsidR="00555819" w:rsidRDefault="008F2682" w:rsidP="0055581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бухгалтер– 0</w:t>
      </w:r>
      <w:r w:rsidR="00555819">
        <w:rPr>
          <w:rFonts w:ascii="Times New Roman" w:hAnsi="Times New Roman"/>
          <w:sz w:val="28"/>
          <w:szCs w:val="28"/>
        </w:rPr>
        <w:t>;</w:t>
      </w:r>
    </w:p>
    <w:p w:rsidR="00555819" w:rsidRDefault="00555819" w:rsidP="0055581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программист – 1;</w:t>
      </w:r>
    </w:p>
    <w:p w:rsidR="00555819" w:rsidRDefault="00555819" w:rsidP="0055581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делопроизводитель – 1;</w:t>
      </w:r>
    </w:p>
    <w:p w:rsidR="00555819" w:rsidRDefault="00555819" w:rsidP="0055581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завхоз – 1.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профессиональной подготовки педагогических работников соответствует  требованиям профессионального стандарта и квалификационных характеристик ЕКС: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0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 человек – с высшим педагогическим образованием;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3 человека – со средним педагогическим образованием. </w:t>
      </w:r>
    </w:p>
    <w:p w:rsidR="00555819" w:rsidRDefault="00555819" w:rsidP="00555819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2020 году, в период нахождения на карантине, в самоизоляции, в условиях распространения короновирусной инфекции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-19), прошли дистанционно курсы повышения квалификации 5 педагогов по следующим темам:</w:t>
      </w:r>
    </w:p>
    <w:p w:rsidR="00555819" w:rsidRDefault="00555819" w:rsidP="00555819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 правах ребенка и права ребенка в соответствии с требованиями профессиональных стандартов (34 часа)</w:t>
      </w:r>
    </w:p>
    <w:p w:rsidR="00555819" w:rsidRDefault="00555819" w:rsidP="00555819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Обработка персональных данных в общеобразовательных организациях (17 часов),</w:t>
      </w:r>
    </w:p>
    <w:p w:rsidR="00555819" w:rsidRDefault="00555819" w:rsidP="00555819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Профилактика коронавируса, гриппа и других острых респираторных вирусных инфекции в общеобразовательных организациях (16 часов),</w:t>
      </w:r>
    </w:p>
    <w:p w:rsidR="00555819" w:rsidRDefault="00555819" w:rsidP="00555819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Основы обеспечения информационной безопасности детей (22 часа) </w:t>
      </w:r>
    </w:p>
    <w:p w:rsidR="00555819" w:rsidRDefault="00555819" w:rsidP="00555819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Аттестацию на соответствие занимаемой должности прошли 0 человек.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 каждого педагога ДОУ имеется план по самообразованию. 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55819" w:rsidRDefault="00555819" w:rsidP="00555819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обеспечения, материально-технической базы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разностороннего развития детей с 3 до 7 лет.  В соответствии с программно-методическим обеспечением к образовательной программе дошкольного образования учреждение на 90 % укомплектовано учебно-методической и художественной литературой; в каждой возрастной группе имеется 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необходимый учебно-методический и дидактический комплексы. Детский сад оснащен современным оборудованием для разнообразных видов детской деятельности в помещении и на участках для групп размещены песочницы, качели, оздоровительные дорожки (во время летнего оздоровительного периода).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воспитательно-образовательном процессе активно используются информационно-коммуникационные технологии. Все  компоненты развивающей предметной среды  учреждения (в помещении и на участке)  включают оптимально возможные условия для полноценного разностороннего развития детей. развивающая предметно – 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пространственная среда в ДОУ безопасная, доступная, полифункциональная, содержательная, эстетичная, насыщенная, вариативная. </w:t>
      </w:r>
    </w:p>
    <w:p w:rsidR="00555819" w:rsidRDefault="00555819" w:rsidP="00555819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555819" w:rsidRDefault="00555819" w:rsidP="00555819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Оформлена подписка на следующие периодические издания: «Берийн беш», «Мой профсоюз», «Ламанан аз». Используются аудио и видематериалы познавательной направленности.</w:t>
      </w:r>
    </w:p>
    <w:p w:rsidR="00555819" w:rsidRDefault="00555819" w:rsidP="00555819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555819" w:rsidRDefault="00555819" w:rsidP="00555819">
      <w:pPr>
        <w:spacing w:after="13" w:line="240" w:lineRule="auto"/>
        <w:ind w:left="-5" w:right="39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имеет достаточное обеспечения учебно – методическими пособиями, педагоги могут пользоваться интернет ресурсами. </w:t>
      </w:r>
    </w:p>
    <w:p w:rsidR="00555819" w:rsidRDefault="00555819" w:rsidP="005558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Оценка материально-технической базы</w:t>
      </w:r>
    </w:p>
    <w:p w:rsidR="00555819" w:rsidRDefault="00555819" w:rsidP="005558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Детский сад располагается в двухэтажном кирпичном здании.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светлое, имеется автономное отопление, водопровод, канализация, сантехническое оборудование в удовлетворительном состоянии.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Территория детского сада имеет ограждение и разбита на следующие участки: </w:t>
      </w:r>
    </w:p>
    <w:p w:rsidR="00555819" w:rsidRDefault="00555819" w:rsidP="0055581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Спортивная площадка;</w:t>
      </w:r>
    </w:p>
    <w:p w:rsidR="00555819" w:rsidRDefault="00555819" w:rsidP="00555819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 прогулочных участков, соответствующих СанПиН, оборудованных малыми   архитектурными формами, песочницами, скамейками.</w:t>
      </w:r>
    </w:p>
    <w:p w:rsidR="00555819" w:rsidRDefault="00555819" w:rsidP="005558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В детском саду 2 групповых помещений.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состав группового помещения входят приемная, игровая, спальня, туалетная комната.</w:t>
      </w:r>
    </w:p>
    <w:p w:rsidR="00555819" w:rsidRDefault="00555819" w:rsidP="00555819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Материально-техническая и развивающая среда МБДОУ №9 «Улыбка» с. Ведено соответствует всем санитарно-гигиеническим требованиям. </w:t>
      </w:r>
    </w:p>
    <w:p w:rsidR="00555819" w:rsidRDefault="00555819" w:rsidP="005558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555819" w:rsidRDefault="00555819" w:rsidP="0055581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Групповые комнаты.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555819" w:rsidRDefault="00555819" w:rsidP="0055581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Художественно-эстетическое направление работы проходит в группах.</w:t>
      </w:r>
    </w:p>
    <w:p w:rsidR="00555819" w:rsidRDefault="00555819" w:rsidP="0055581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Двигательная деятельность осуществляется в группе и на спортивной площадке территории детского сада.</w:t>
      </w:r>
    </w:p>
    <w:p w:rsidR="00555819" w:rsidRDefault="00555819" w:rsidP="005558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также функционируют: кабинет заведующего, пищеблок, медицинский </w:t>
      </w:r>
    </w:p>
    <w:p w:rsidR="00555819" w:rsidRDefault="00926844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="00555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ведется систематически работа по созданию предметно-развивающей среды.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 предметно-пространственная среда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Организованная в ДОУ предметно-развивающая среда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оснащен 1 компьютером, </w:t>
      </w:r>
      <w:r w:rsidR="0092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ноутбука,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имеет доступ к сети интернет.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 Приобрести мультимедийное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оборудование, позволяющее более эффективно вести процесс обучения воспитанников.</w:t>
      </w:r>
    </w:p>
    <w:p w:rsidR="00555819" w:rsidRDefault="00555819" w:rsidP="00555819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 Формирование внутренней системы оценки качества образования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определена  Положением о  системе внутреннего мониторинга качества образования ДОУ (утвержденным приказом зав</w:t>
      </w:r>
      <w:r w:rsidR="00926844">
        <w:rPr>
          <w:rFonts w:ascii="Times New Roman" w:hAnsi="Times New Roman" w:cs="Times New Roman"/>
          <w:sz w:val="28"/>
          <w:szCs w:val="28"/>
        </w:rPr>
        <w:t>едующего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</w:t>
      </w:r>
    </w:p>
    <w:p w:rsidR="00555819" w:rsidRDefault="00555819" w:rsidP="00555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555819" w:rsidRDefault="00555819" w:rsidP="00555819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-качества условий деятельности учреждения (анализ условий предусматривает оценку профессиональной компетентности педагогов и оценку организации  развивающей предметно-пространственная среды).  </w:t>
      </w:r>
    </w:p>
    <w:p w:rsidR="00555819" w:rsidRDefault="00555819" w:rsidP="005558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со сложившейся ситуацией распространения коронавирусной инфекции (СО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-19), мониторинг на конец 2019-2020 учебного года с воспитанниками не проведен.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дошкольной организации создана функциональная, соответствующая законодательным и нормативным требованиям внутренняя система оценки качества, 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позволяющая своевременно корректировать различные направления деятельности ДОУ.</w:t>
      </w:r>
    </w:p>
    <w:p w:rsidR="00555819" w:rsidRDefault="00555819" w:rsidP="0055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</w:p>
    <w:p w:rsidR="00555819" w:rsidRDefault="00555819" w:rsidP="00555819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самообследования деятельности ДОУ позволяют сделать выводы о том, что в ДОУ созданы условия для реализации образовательных программ дошкольного образования в условиях реализации ФГОС ДО. 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 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    Содержание образовательно-воспитательной работы соответствует 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   В ДОУ работает коллектив единомышленников из числа профессионально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lastRenderedPageBreak/>
        <w:t>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  Запланированная воспитательно-образовательная работа на 2020 год, за исключением периода нахождения на карантине в самоизоляции, в условиях распространения новой короновирусной инфекции (COVID – 19) выполнена в полном объеме.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ru-RU"/>
        </w:rPr>
        <w:t>Цели, задачи и перспективы.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         По итогам работы ДОУ за 2020 год за исключением периода нахождения на карантине в самоизоляции, в условиях распространения новой короновирусной инфекции (COVID – 19), определены следующие приоритетные направления деятельности.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-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555819" w:rsidRDefault="00555819" w:rsidP="00555819">
      <w:pPr>
        <w:spacing w:after="54" w:line="240" w:lineRule="auto"/>
        <w:ind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повышение социального статуса дошкольного учреждения,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- создание равных возможностей для каждого воспитанника в получении дошкольного образования, 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реализации,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формирование компетентной личности дошкольника в вопросах физического развития и здоровьесбережения.</w:t>
      </w:r>
    </w:p>
    <w:p w:rsidR="00555819" w:rsidRDefault="00555819" w:rsidP="0055581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555819" w:rsidRDefault="00555819" w:rsidP="005558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Раздел ІІ. Показатели деятельности ДОУ</w:t>
      </w:r>
    </w:p>
    <w:p w:rsidR="00555819" w:rsidRDefault="00555819" w:rsidP="005558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7367"/>
        <w:gridCol w:w="2013"/>
      </w:tblGrid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человек/100%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человек/100%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 человек/100%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       человек/100%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человек/0 %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        человек/100%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дня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человек/100%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                  человек/40%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             человек/40%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                    человек/ 60%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                    человек/ 60%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DD2182" w:rsidRDefault="00DD2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 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</w:p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человек/%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1.9.1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человек/40%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44" w:rsidRDefault="0092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  <w:p w:rsidR="00555819" w:rsidRDefault="0092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100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92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55819" w:rsidRDefault="0092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926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555819" w:rsidRDefault="004B5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</w:t>
            </w:r>
            <w:r w:rsidR="00555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человек/0 %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1/11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43B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55819" w:rsidTr="00DD2182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19" w:rsidRDefault="00555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D93680" w:rsidRDefault="00D24B9B" w:rsidP="004C128C">
      <w:r>
        <w:rPr>
          <w:noProof/>
          <w:lang w:eastAsia="ru-RU"/>
        </w:rPr>
        <w:lastRenderedPageBreak/>
        <w:drawing>
          <wp:inline distT="0" distB="0" distL="0" distR="0">
            <wp:extent cx="6613060" cy="5419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677" cy="54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3680" w:rsidSect="00041E8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7E" w:rsidRDefault="00C36C7E" w:rsidP="00DD2182">
      <w:pPr>
        <w:spacing w:after="0" w:line="240" w:lineRule="auto"/>
      </w:pPr>
      <w:r>
        <w:separator/>
      </w:r>
    </w:p>
  </w:endnote>
  <w:endnote w:type="continuationSeparator" w:id="1">
    <w:p w:rsidR="00C36C7E" w:rsidRDefault="00C36C7E" w:rsidP="00DD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7E" w:rsidRDefault="00C36C7E" w:rsidP="00DD2182">
      <w:pPr>
        <w:spacing w:after="0" w:line="240" w:lineRule="auto"/>
      </w:pPr>
      <w:r>
        <w:separator/>
      </w:r>
    </w:p>
  </w:footnote>
  <w:footnote w:type="continuationSeparator" w:id="1">
    <w:p w:rsidR="00C36C7E" w:rsidRDefault="00C36C7E" w:rsidP="00DD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91142"/>
    <w:multiLevelType w:val="multilevel"/>
    <w:tmpl w:val="6B0AE8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3843D3A">
      <w:start w:val="1"/>
      <w:numFmt w:val="bullet"/>
      <w:lvlText w:val="o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A445438">
      <w:start w:val="1"/>
      <w:numFmt w:val="bullet"/>
      <w:lvlText w:val="▪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CB6364C">
      <w:start w:val="1"/>
      <w:numFmt w:val="bullet"/>
      <w:lvlText w:val="•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EA0E620">
      <w:start w:val="1"/>
      <w:numFmt w:val="bullet"/>
      <w:lvlText w:val="o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1BE556C">
      <w:start w:val="1"/>
      <w:numFmt w:val="bullet"/>
      <w:lvlText w:val="▪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C7260DE">
      <w:start w:val="1"/>
      <w:numFmt w:val="bullet"/>
      <w:lvlText w:val="•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09AE2AC">
      <w:start w:val="1"/>
      <w:numFmt w:val="bullet"/>
      <w:lvlText w:val="o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52C5A4C">
      <w:start w:val="1"/>
      <w:numFmt w:val="bullet"/>
      <w:lvlText w:val="▪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87DD0"/>
    <w:multiLevelType w:val="hybridMultilevel"/>
    <w:tmpl w:val="D1A2BAF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819"/>
    <w:rsid w:val="00041E8A"/>
    <w:rsid w:val="002D2554"/>
    <w:rsid w:val="00312EC8"/>
    <w:rsid w:val="004B543B"/>
    <w:rsid w:val="004C128C"/>
    <w:rsid w:val="00555819"/>
    <w:rsid w:val="00690FC6"/>
    <w:rsid w:val="00760DF7"/>
    <w:rsid w:val="008F2682"/>
    <w:rsid w:val="00926844"/>
    <w:rsid w:val="009C2CD7"/>
    <w:rsid w:val="009F3763"/>
    <w:rsid w:val="00A4307A"/>
    <w:rsid w:val="00C36C7E"/>
    <w:rsid w:val="00D24B9B"/>
    <w:rsid w:val="00D501C9"/>
    <w:rsid w:val="00D80298"/>
    <w:rsid w:val="00D93680"/>
    <w:rsid w:val="00DD2182"/>
    <w:rsid w:val="00F37955"/>
    <w:rsid w:val="00F8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Прямая со стрелкой 11"/>
        <o:r id="V:Rule12" type="connector" idref="#Прямая со стрелкой 13"/>
        <o:r id="V:Rule13" type="connector" idref="#Прямая со стрелкой 10"/>
        <o:r id="V:Rule14" type="connector" idref="#Прямая со стрелкой 6"/>
        <o:r id="V:Rule15" type="connector" idref="#Прямая со стрелкой 4"/>
        <o:r id="V:Rule16" type="connector" idref="#Прямая со стрелкой 5"/>
        <o:r id="V:Rule17" type="connector" idref="#Прямая со стрелкой 12"/>
        <o:r id="V:Rule18" type="connector" idref="#Прямая со стрелкой 21"/>
        <o:r id="V:Rule19" type="connector" idref="#Прямая со стрелкой 23"/>
        <o:r id="V:Rule20" type="connector" idref="#Прямая со стрелкой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55819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5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55819"/>
    <w:pPr>
      <w:ind w:left="720"/>
      <w:contextualSpacing/>
    </w:pPr>
  </w:style>
  <w:style w:type="character" w:customStyle="1" w:styleId="Bodytext10">
    <w:name w:val="Body text (10)_"/>
    <w:basedOn w:val="a0"/>
    <w:link w:val="Bodytext100"/>
    <w:locked/>
    <w:rsid w:val="0055581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558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DD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2182"/>
  </w:style>
  <w:style w:type="paragraph" w:styleId="a8">
    <w:name w:val="footer"/>
    <w:basedOn w:val="a"/>
    <w:link w:val="a9"/>
    <w:uiPriority w:val="99"/>
    <w:semiHidden/>
    <w:unhideWhenUsed/>
    <w:rsid w:val="00DD2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2182"/>
  </w:style>
  <w:style w:type="paragraph" w:styleId="aa">
    <w:name w:val="Balloon Text"/>
    <w:basedOn w:val="a"/>
    <w:link w:val="ab"/>
    <w:uiPriority w:val="99"/>
    <w:semiHidden/>
    <w:unhideWhenUsed/>
    <w:rsid w:val="00D2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4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4895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rezervserver</cp:lastModifiedBy>
  <cp:revision>8</cp:revision>
  <cp:lastPrinted>2021-04-20T13:46:00Z</cp:lastPrinted>
  <dcterms:created xsi:type="dcterms:W3CDTF">2021-04-20T12:10:00Z</dcterms:created>
  <dcterms:modified xsi:type="dcterms:W3CDTF">2021-04-29T11:21:00Z</dcterms:modified>
</cp:coreProperties>
</file>